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1F" w:rsidRDefault="0004061F" w:rsidP="00AA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1F" w:rsidRDefault="0004061F" w:rsidP="00AA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7D1" w:rsidRPr="0004061F" w:rsidRDefault="00AA29E9" w:rsidP="00AA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1F">
        <w:rPr>
          <w:rFonts w:ascii="Times New Roman" w:hAnsi="Times New Roman" w:cs="Times New Roman"/>
          <w:b/>
          <w:sz w:val="24"/>
          <w:szCs w:val="24"/>
        </w:rPr>
        <w:t xml:space="preserve">Istorijos pamoka ,, Archeologija - istorijos pagalbininkė“ </w:t>
      </w:r>
    </w:p>
    <w:p w:rsidR="00AA29E9" w:rsidRPr="0004061F" w:rsidRDefault="00AA29E9" w:rsidP="00AA29E9">
      <w:pPr>
        <w:jc w:val="both"/>
        <w:rPr>
          <w:rFonts w:ascii="Times New Roman" w:hAnsi="Times New Roman" w:cs="Times New Roman"/>
          <w:sz w:val="24"/>
          <w:szCs w:val="24"/>
        </w:rPr>
      </w:pPr>
      <w:r w:rsidRPr="0004061F">
        <w:rPr>
          <w:rFonts w:ascii="Times New Roman" w:hAnsi="Times New Roman" w:cs="Times New Roman"/>
          <w:sz w:val="24"/>
          <w:szCs w:val="24"/>
        </w:rPr>
        <w:t xml:space="preserve">        2017m. rugsėjo 12d. istorijos mokytoja metodininkė Dalia Adžgauskienė 7klasės mokiniams gimnazijos muziejuje vedė istorijos pamoką ,, Archeologija – istorijos pagalbininkė“. Pamokos metu mokiniai buvo supažindinti su archeologijos vieta istorijos moksle, archeologų darbu. Mokiniams buvo parodytą muziejuje esantys archeologiniai radiniai rasti Butrimonių seniūnijos laukuose: įvairūs akmeniniai kirvukai, gremžtukai, kirtikliai, ietigaliai ir kt. Pamoką pravesti padėjo muziejaus vadovė Danutė Anušauskienė.   </w:t>
      </w:r>
    </w:p>
    <w:p w:rsidR="00A24B66" w:rsidRPr="0004061F" w:rsidRDefault="00AA29E9" w:rsidP="00AA29E9">
      <w:pPr>
        <w:rPr>
          <w:rFonts w:ascii="Times New Roman" w:hAnsi="Times New Roman" w:cs="Times New Roman"/>
          <w:sz w:val="24"/>
          <w:szCs w:val="24"/>
        </w:rPr>
      </w:pPr>
      <w:r w:rsidRPr="0004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406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061F">
        <w:rPr>
          <w:rFonts w:ascii="Times New Roman" w:hAnsi="Times New Roman" w:cs="Times New Roman"/>
          <w:sz w:val="24"/>
          <w:szCs w:val="24"/>
        </w:rPr>
        <w:t xml:space="preserve"> Kraštotyrininkė Karolina Vinckaitė</w:t>
      </w:r>
    </w:p>
    <w:p w:rsidR="00A24B66" w:rsidRDefault="00A24B66" w:rsidP="00A24B66">
      <w:pPr>
        <w:rPr>
          <w:sz w:val="24"/>
          <w:szCs w:val="24"/>
        </w:rPr>
      </w:pPr>
    </w:p>
    <w:p w:rsidR="00A24B66" w:rsidRDefault="00A24B66" w:rsidP="0004061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3892A01C" wp14:editId="6C151395">
            <wp:extent cx="3529467" cy="2647283"/>
            <wp:effectExtent l="0" t="0" r="0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212_111821 - kopijuo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69" cy="264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66" w:rsidRPr="00A24B66" w:rsidRDefault="00A24B66" w:rsidP="00A24B66">
      <w:pPr>
        <w:rPr>
          <w:sz w:val="24"/>
          <w:szCs w:val="24"/>
        </w:rPr>
      </w:pPr>
    </w:p>
    <w:p w:rsidR="00A24B66" w:rsidRDefault="00A24B66" w:rsidP="0004061F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lt-LT"/>
        </w:rPr>
        <w:drawing>
          <wp:inline distT="0" distB="0" distL="0" distR="0">
            <wp:extent cx="3482874" cy="2612336"/>
            <wp:effectExtent l="0" t="0" r="381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1212_1117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259" cy="26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4B66" w:rsidRDefault="00A24B66" w:rsidP="00A24B66">
      <w:pPr>
        <w:rPr>
          <w:sz w:val="24"/>
          <w:szCs w:val="24"/>
        </w:rPr>
      </w:pPr>
    </w:p>
    <w:p w:rsidR="00A24B66" w:rsidRDefault="00A24B66" w:rsidP="00A24B66">
      <w:pPr>
        <w:rPr>
          <w:sz w:val="24"/>
          <w:szCs w:val="24"/>
        </w:rPr>
      </w:pPr>
    </w:p>
    <w:p w:rsidR="00A24B66" w:rsidRDefault="00A24B66" w:rsidP="0004061F">
      <w:pPr>
        <w:tabs>
          <w:tab w:val="left" w:pos="9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lastRenderedPageBreak/>
        <w:drawing>
          <wp:inline distT="0" distB="0" distL="0" distR="0" wp14:anchorId="7452FFC7" wp14:editId="2F2B59C6">
            <wp:extent cx="3972107" cy="2979286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1212_1122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19" cy="29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66" w:rsidRDefault="00A24B66" w:rsidP="00A24B66">
      <w:pPr>
        <w:rPr>
          <w:sz w:val="24"/>
          <w:szCs w:val="24"/>
        </w:rPr>
      </w:pPr>
    </w:p>
    <w:p w:rsidR="00AA29E9" w:rsidRPr="00A24B66" w:rsidRDefault="00A24B66" w:rsidP="0004061F">
      <w:pPr>
        <w:tabs>
          <w:tab w:val="left" w:pos="1009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6178C0A3" wp14:editId="70830DCB">
            <wp:extent cx="3971925" cy="297915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1212_1126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41" cy="298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9E9" w:rsidRPr="00A24B66" w:rsidSect="00AA29E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3E" w:rsidRDefault="000E263E" w:rsidP="00AA29E9">
      <w:pPr>
        <w:spacing w:after="0" w:line="240" w:lineRule="auto"/>
      </w:pPr>
      <w:r>
        <w:separator/>
      </w:r>
    </w:p>
  </w:endnote>
  <w:endnote w:type="continuationSeparator" w:id="0">
    <w:p w:rsidR="000E263E" w:rsidRDefault="000E263E" w:rsidP="00AA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3E" w:rsidRDefault="000E263E" w:rsidP="00AA29E9">
      <w:pPr>
        <w:spacing w:after="0" w:line="240" w:lineRule="auto"/>
      </w:pPr>
      <w:r>
        <w:separator/>
      </w:r>
    </w:p>
  </w:footnote>
  <w:footnote w:type="continuationSeparator" w:id="0">
    <w:p w:rsidR="000E263E" w:rsidRDefault="000E263E" w:rsidP="00AA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E9"/>
    <w:rsid w:val="0004061F"/>
    <w:rsid w:val="000E263E"/>
    <w:rsid w:val="006A4812"/>
    <w:rsid w:val="00A24B66"/>
    <w:rsid w:val="00AA29E9"/>
    <w:rsid w:val="00B4371D"/>
    <w:rsid w:val="00C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78A0-210D-4F2B-BBFC-FAB5829D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9E9"/>
  </w:style>
  <w:style w:type="paragraph" w:styleId="Porat">
    <w:name w:val="footer"/>
    <w:basedOn w:val="prastasis"/>
    <w:link w:val="PoratDiagrama"/>
    <w:uiPriority w:val="99"/>
    <w:unhideWhenUsed/>
    <w:rsid w:val="00AA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9E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2017-12-30T09:58:00Z</cp:lastPrinted>
  <dcterms:created xsi:type="dcterms:W3CDTF">2017-12-20T10:42:00Z</dcterms:created>
  <dcterms:modified xsi:type="dcterms:W3CDTF">2017-12-30T09:59:00Z</dcterms:modified>
</cp:coreProperties>
</file>